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32" w:type="dxa"/>
        <w:tblLook w:val="00A0"/>
      </w:tblPr>
      <w:tblGrid>
        <w:gridCol w:w="4320"/>
        <w:gridCol w:w="1795"/>
        <w:gridCol w:w="4032"/>
      </w:tblGrid>
      <w:tr w:rsidR="00A8505A" w:rsidTr="00F3773B">
        <w:trPr>
          <w:trHeight w:val="2265"/>
        </w:trPr>
        <w:tc>
          <w:tcPr>
            <w:tcW w:w="4320" w:type="dxa"/>
            <w:hideMark/>
          </w:tcPr>
          <w:p w:rsidR="00A8505A" w:rsidRPr="00A8505A" w:rsidRDefault="00A8505A" w:rsidP="00F3773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8505A">
              <w:rPr>
                <w:rFonts w:ascii="Times New Roman" w:hAnsi="Times New Roman" w:cs="Times New Roman"/>
              </w:rPr>
              <w:t>БАШ</w:t>
            </w:r>
            <w:r w:rsidRPr="00A8505A">
              <w:rPr>
                <w:rFonts w:ascii="Times New Roman" w:eastAsia="MS Mincho" w:hAnsi="Times New Roman" w:cs="Times New Roman"/>
                <w:lang w:val="be-BY"/>
              </w:rPr>
              <w:t>Ҡ</w:t>
            </w:r>
            <w:r w:rsidRPr="00A8505A">
              <w:rPr>
                <w:rFonts w:ascii="Times New Roman" w:hAnsi="Times New Roman" w:cs="Times New Roman"/>
              </w:rPr>
              <w:t>ОРТОСТАН  РЕСПУБЛИКА</w:t>
            </w:r>
            <w:r w:rsidRPr="00A8505A">
              <w:rPr>
                <w:rFonts w:ascii="Times New Roman" w:hAnsi="Times New Roman" w:cs="Times New Roman"/>
                <w:lang w:val="be-BY"/>
              </w:rPr>
              <w:t>Һ</w:t>
            </w:r>
            <w:proofErr w:type="gramStart"/>
            <w:r w:rsidRPr="00A8505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A8505A" w:rsidRPr="00A8505A" w:rsidRDefault="00A8505A" w:rsidP="00F3773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8505A">
              <w:rPr>
                <w:rFonts w:ascii="Times New Roman" w:hAnsi="Times New Roman" w:cs="Times New Roman"/>
                <w:lang w:val="be-BY"/>
              </w:rPr>
              <w:t>СТӘР</w:t>
            </w:r>
            <w:r w:rsidRPr="00A8505A">
              <w:rPr>
                <w:rFonts w:ascii="Times New Roman" w:hAnsi="Times New Roman" w:cs="Times New Roman"/>
              </w:rPr>
              <w:t>ЛЕБАШ РАЙОНЫ</w:t>
            </w:r>
          </w:p>
          <w:p w:rsidR="00A8505A" w:rsidRPr="00A8505A" w:rsidRDefault="00A8505A" w:rsidP="00F3773B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8505A">
              <w:rPr>
                <w:rFonts w:ascii="Times New Roman" w:hAnsi="Times New Roman" w:cs="Times New Roman"/>
              </w:rPr>
              <w:t>МУНИЦИПАЛЬ РАЙОНЫНЫ</w:t>
            </w:r>
            <w:r w:rsidRPr="00A8505A">
              <w:rPr>
                <w:rFonts w:ascii="Times New Roman" w:hAnsi="Times New Roman" w:cs="Times New Roman"/>
                <w:lang w:val="be-BY"/>
              </w:rPr>
              <w:t xml:space="preserve">Ң                                               </w:t>
            </w:r>
            <w:r w:rsidRPr="00A8505A">
              <w:rPr>
                <w:rFonts w:ascii="Times New Roman" w:hAnsi="Times New Roman" w:cs="Times New Roman"/>
                <w:lang w:val="ba-RU"/>
              </w:rPr>
              <w:t xml:space="preserve">ҺАРАЙҪА </w:t>
            </w:r>
            <w:r w:rsidRPr="00A8505A">
              <w:rPr>
                <w:rFonts w:ascii="Times New Roman" w:hAnsi="Times New Roman" w:cs="Times New Roman"/>
              </w:rPr>
              <w:t>АУЫЛ СОВЕТЫ</w:t>
            </w:r>
          </w:p>
          <w:p w:rsidR="00A8505A" w:rsidRPr="00A8505A" w:rsidRDefault="00A8505A" w:rsidP="00F3773B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8505A">
              <w:rPr>
                <w:rFonts w:ascii="Times New Roman" w:hAnsi="Times New Roman" w:cs="Times New Roman"/>
                <w:lang w:val="be-BY"/>
              </w:rPr>
              <w:t>АУЫЛ БИЛӘМӘҺЕ</w:t>
            </w:r>
          </w:p>
          <w:p w:rsidR="00A8505A" w:rsidRPr="00A8505A" w:rsidRDefault="00A8505A" w:rsidP="00F3773B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8505A"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A8505A" w:rsidRPr="00A8505A" w:rsidRDefault="00A8505A" w:rsidP="00F3773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8505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Парк урамы 5, Йәлембәт ауылы, Стәрлебашрайоны, </w:t>
            </w:r>
          </w:p>
          <w:p w:rsidR="00A8505A" w:rsidRPr="00A8505A" w:rsidRDefault="00A8505A" w:rsidP="00F3773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8505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</w:t>
            </w:r>
            <w:r w:rsidRPr="00A8505A">
              <w:rPr>
                <w:rFonts w:ascii="Times New Roman" w:eastAsia="MS Mincho" w:hAnsi="Times New Roman" w:cs="Times New Roman"/>
                <w:sz w:val="18"/>
                <w:szCs w:val="18"/>
                <w:lang w:val="be-BY"/>
              </w:rPr>
              <w:t>ҡ</w:t>
            </w:r>
            <w:r w:rsidRPr="00A8505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ортостан Республикаһы, </w:t>
            </w:r>
            <w:r w:rsidRPr="00A8505A">
              <w:rPr>
                <w:rFonts w:ascii="Times New Roman" w:hAnsi="Times New Roman" w:cs="Times New Roman"/>
                <w:sz w:val="18"/>
                <w:szCs w:val="18"/>
              </w:rPr>
              <w:t xml:space="preserve">453185,   </w:t>
            </w:r>
          </w:p>
          <w:p w:rsidR="00A8505A" w:rsidRPr="00A8505A" w:rsidRDefault="00A8505A" w:rsidP="00F3773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тел/факс.(34739) 2-63-40, 2-63-32</w:t>
            </w:r>
          </w:p>
          <w:p w:rsidR="00A8505A" w:rsidRPr="00A8505A" w:rsidRDefault="00A8505A" w:rsidP="00F3773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850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hyperlink r:id="rId4" w:history="1">
              <w:r w:rsidRPr="00A8505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admsaraisa</w:t>
              </w:r>
              <w:proofErr w:type="spellEnd"/>
              <w:r w:rsidRPr="00A8505A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8505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8505A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8505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8505A" w:rsidRPr="00A8505A" w:rsidRDefault="00A8505A" w:rsidP="00F3773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85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04284075, ОГРН 1020201337837</w:t>
            </w:r>
            <w:r w:rsidR="000834F0">
              <w:rPr>
                <w:rFonts w:ascii="Times New Roman" w:hAnsi="Times New Roman" w:cs="Times New Roman"/>
                <w:noProof/>
              </w:rPr>
              <w:pict>
                <v:line id="Line 2" o:spid="_x0000_s1026" style="position:absolute;left:0;text-align:left;z-index:251658240;visibility:visible;mso-position-horizontal-relative:text;mso-position-vertical-relative:text" from="1.9pt,18.05pt" to="493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" strokeweight="4.5pt">
                  <v:stroke linestyle="thickThin"/>
                </v:line>
              </w:pict>
            </w:r>
          </w:p>
        </w:tc>
        <w:tc>
          <w:tcPr>
            <w:tcW w:w="1795" w:type="dxa"/>
            <w:vAlign w:val="center"/>
          </w:tcPr>
          <w:p w:rsidR="00A8505A" w:rsidRPr="00A8505A" w:rsidRDefault="00A8505A" w:rsidP="00F3773B">
            <w:pPr>
              <w:pStyle w:val="1"/>
              <w:rPr>
                <w:rFonts w:ascii="Times New Roman" w:hAnsi="Times New Roman" w:cs="Times New Roman"/>
              </w:rPr>
            </w:pPr>
            <w:r w:rsidRPr="00A8505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66775" cy="1295400"/>
                  <wp:effectExtent l="19050" t="0" r="9525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05A" w:rsidRPr="00A8505A" w:rsidRDefault="00A8505A" w:rsidP="00F3773B">
            <w:pPr>
              <w:pStyle w:val="1"/>
              <w:rPr>
                <w:rFonts w:ascii="Times New Roman" w:hAnsi="Times New Roman" w:cs="Times New Roman"/>
              </w:rPr>
            </w:pPr>
          </w:p>
          <w:p w:rsidR="00A8505A" w:rsidRPr="00A8505A" w:rsidRDefault="00A8505A" w:rsidP="00F3773B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A8505A" w:rsidRPr="00A8505A" w:rsidRDefault="00A8505A" w:rsidP="00F3773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8505A">
              <w:rPr>
                <w:rFonts w:ascii="Times New Roman" w:hAnsi="Times New Roman" w:cs="Times New Roman"/>
              </w:rPr>
              <w:t xml:space="preserve">АДМИНИСТРАЦИЯ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A8505A">
              <w:rPr>
                <w:rFonts w:ascii="Times New Roman" w:hAnsi="Times New Roman" w:cs="Times New Roman"/>
                <w:lang w:val="be-BY"/>
              </w:rPr>
              <w:t xml:space="preserve"> САРАЙСИНСКИЙ</w:t>
            </w:r>
            <w:r w:rsidRPr="00A8505A">
              <w:rPr>
                <w:rFonts w:ascii="Times New Roman" w:hAnsi="Times New Roman" w:cs="Times New Roman"/>
              </w:rPr>
              <w:t xml:space="preserve"> СЕЛЬСОВЕТ                                           МУНИЦИПАЛЬНОГО РАЙОНА   </w:t>
            </w:r>
            <w:r w:rsidRPr="00A8505A">
              <w:rPr>
                <w:rFonts w:ascii="Times New Roman" w:hAnsi="Times New Roman" w:cs="Times New Roman"/>
                <w:lang w:val="be-BY"/>
              </w:rPr>
              <w:t xml:space="preserve">                       СТ</w:t>
            </w:r>
            <w:r w:rsidRPr="00A8505A">
              <w:rPr>
                <w:rFonts w:ascii="Times New Roman" w:hAnsi="Times New Roman" w:cs="Times New Roman"/>
              </w:rPr>
              <w:t>ЕРЛИБАШЕВСКИЙ  РАЙОН        РЕСПУБЛИКИ БАШКОРТОСТАН</w:t>
            </w:r>
          </w:p>
          <w:p w:rsidR="00A8505A" w:rsidRPr="00A8505A" w:rsidRDefault="00A8505A" w:rsidP="00F3773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арковая ,д.5,  Стерлибашевский район,               с.Елимбетово, Республика Башкортостан,453185,</w:t>
            </w:r>
          </w:p>
          <w:p w:rsidR="00A8505A" w:rsidRPr="00A8505A" w:rsidRDefault="00A8505A" w:rsidP="00F3773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тел/факс (34739) 2-63-40, 2-63-32</w:t>
            </w:r>
          </w:p>
          <w:p w:rsidR="00A8505A" w:rsidRPr="00A8505A" w:rsidRDefault="00A8505A" w:rsidP="00F3773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gramStart"/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850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mailadmsaraisa</w:t>
            </w:r>
            <w:proofErr w:type="spellEnd"/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850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850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8505A" w:rsidRPr="00A8505A" w:rsidRDefault="00A8505A" w:rsidP="00F3773B">
            <w:pPr>
              <w:pStyle w:val="1"/>
              <w:rPr>
                <w:rFonts w:ascii="Times New Roman" w:hAnsi="Times New Roman" w:cs="Times New Roman"/>
              </w:rPr>
            </w:pPr>
            <w:r w:rsidRPr="00A85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Pr="00A85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ИНН/КПП 0241000769/024101001</w:t>
            </w:r>
          </w:p>
          <w:p w:rsidR="00A8505A" w:rsidRPr="00A8505A" w:rsidRDefault="00A8505A" w:rsidP="00F3773B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:rsidR="001463A1" w:rsidRPr="001463A1" w:rsidRDefault="001463A1" w:rsidP="0014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КАРАР         </w:t>
      </w:r>
      <w:r w:rsidRPr="00146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ПОСТАНОВЛЕНИЕ</w:t>
      </w:r>
    </w:p>
    <w:p w:rsidR="001463A1" w:rsidRPr="001463A1" w:rsidRDefault="001463A1" w:rsidP="001463A1">
      <w:pPr>
        <w:rPr>
          <w:rFonts w:ascii="Times New Roman" w:hAnsi="Times New Roman" w:cs="Times New Roman"/>
          <w:sz w:val="28"/>
          <w:szCs w:val="28"/>
        </w:rPr>
      </w:pPr>
      <w:r w:rsidRPr="001463A1">
        <w:rPr>
          <w:rFonts w:ascii="Times New Roman" w:hAnsi="Times New Roman" w:cs="Times New Roman"/>
          <w:sz w:val="28"/>
          <w:szCs w:val="28"/>
        </w:rPr>
        <w:t xml:space="preserve">        «</w:t>
      </w:r>
      <w:r w:rsidR="00A8505A">
        <w:rPr>
          <w:rFonts w:ascii="Times New Roman" w:hAnsi="Times New Roman" w:cs="Times New Roman"/>
          <w:sz w:val="28"/>
          <w:szCs w:val="28"/>
        </w:rPr>
        <w:t>06</w:t>
      </w:r>
      <w:r w:rsidRPr="001463A1">
        <w:rPr>
          <w:rFonts w:ascii="Times New Roman" w:hAnsi="Times New Roman" w:cs="Times New Roman"/>
          <w:sz w:val="28"/>
          <w:szCs w:val="28"/>
        </w:rPr>
        <w:t>»</w:t>
      </w:r>
      <w:r w:rsidR="006B6ED3">
        <w:rPr>
          <w:rFonts w:ascii="Times New Roman" w:hAnsi="Times New Roman" w:cs="Times New Roman"/>
          <w:sz w:val="28"/>
          <w:szCs w:val="28"/>
        </w:rPr>
        <w:t xml:space="preserve"> </w:t>
      </w:r>
      <w:r w:rsidR="00A8505A">
        <w:rPr>
          <w:rFonts w:ascii="Times New Roman" w:hAnsi="Times New Roman" w:cs="Times New Roman"/>
          <w:sz w:val="28"/>
          <w:szCs w:val="28"/>
        </w:rPr>
        <w:t xml:space="preserve">июль </w:t>
      </w:r>
      <w:r w:rsidRPr="001463A1">
        <w:rPr>
          <w:rFonts w:ascii="Times New Roman" w:hAnsi="Times New Roman" w:cs="Times New Roman"/>
          <w:sz w:val="28"/>
          <w:szCs w:val="28"/>
        </w:rPr>
        <w:t>2</w:t>
      </w:r>
      <w:r w:rsidR="00A8505A">
        <w:rPr>
          <w:rFonts w:ascii="Times New Roman" w:hAnsi="Times New Roman" w:cs="Times New Roman"/>
          <w:sz w:val="28"/>
          <w:szCs w:val="28"/>
        </w:rPr>
        <w:t xml:space="preserve">022 </w:t>
      </w:r>
      <w:proofErr w:type="spellStart"/>
      <w:r w:rsidR="00A850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8505A">
        <w:rPr>
          <w:rFonts w:ascii="Times New Roman" w:hAnsi="Times New Roman" w:cs="Times New Roman"/>
          <w:sz w:val="28"/>
          <w:szCs w:val="28"/>
        </w:rPr>
        <w:t>.                     № 17</w:t>
      </w:r>
      <w:r w:rsidRPr="001463A1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A8505A">
        <w:rPr>
          <w:rFonts w:ascii="Times New Roman" w:hAnsi="Times New Roman" w:cs="Times New Roman"/>
          <w:sz w:val="28"/>
          <w:szCs w:val="28"/>
        </w:rPr>
        <w:t>06» июля</w:t>
      </w:r>
      <w:r w:rsidRPr="001463A1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1463A1" w:rsidRPr="001463A1" w:rsidRDefault="001463A1" w:rsidP="001463A1">
      <w:pPr>
        <w:spacing w:after="0" w:line="240" w:lineRule="auto"/>
        <w:ind w:right="-142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463A1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</w:t>
      </w:r>
      <w:r w:rsidR="00A8505A" w:rsidRPr="00A85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05A">
        <w:rPr>
          <w:rFonts w:ascii="Times New Roman" w:eastAsia="Times New Roman" w:hAnsi="Times New Roman" w:cs="Times New Roman"/>
          <w:sz w:val="28"/>
          <w:szCs w:val="28"/>
        </w:rPr>
        <w:t>Сарайсинский</w:t>
      </w:r>
      <w:proofErr w:type="spellEnd"/>
      <w:r w:rsidR="00A8505A" w:rsidRPr="00146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Стерлибашевский р</w:t>
      </w:r>
      <w:r w:rsidR="00A8505A">
        <w:rPr>
          <w:rFonts w:ascii="Times New Roman" w:eastAsia="Times New Roman" w:hAnsi="Times New Roman" w:cs="Times New Roman"/>
          <w:sz w:val="28"/>
          <w:szCs w:val="28"/>
        </w:rPr>
        <w:t>айон Республики Башкортостан  №54 от 23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 xml:space="preserve"> декабря 2021 года  «Об утверждении  Перечня  главных администраторов доход</w:t>
      </w:r>
      <w:r w:rsidR="00A8505A">
        <w:rPr>
          <w:rFonts w:ascii="Times New Roman" w:eastAsia="Times New Roman" w:hAnsi="Times New Roman" w:cs="Times New Roman"/>
          <w:sz w:val="28"/>
          <w:szCs w:val="28"/>
        </w:rPr>
        <w:t xml:space="preserve">ов бюджета сельского поселения </w:t>
      </w:r>
      <w:proofErr w:type="spellStart"/>
      <w:r w:rsidR="00A8505A">
        <w:rPr>
          <w:rFonts w:ascii="Times New Roman" w:eastAsia="Times New Roman" w:hAnsi="Times New Roman" w:cs="Times New Roman"/>
          <w:sz w:val="28"/>
          <w:szCs w:val="28"/>
        </w:rPr>
        <w:t>Сарайсинский</w:t>
      </w:r>
      <w:proofErr w:type="spellEnd"/>
      <w:r w:rsidRPr="001463A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 и Перечня главных администраторов источников финансирования дефиц</w:t>
      </w:r>
      <w:r w:rsidR="00A8505A">
        <w:rPr>
          <w:rFonts w:ascii="Times New Roman" w:eastAsia="Times New Roman" w:hAnsi="Times New Roman" w:cs="Times New Roman"/>
          <w:sz w:val="28"/>
          <w:szCs w:val="28"/>
        </w:rPr>
        <w:t xml:space="preserve">ита бюджета сельского поселения </w:t>
      </w:r>
      <w:proofErr w:type="spellStart"/>
      <w:r w:rsidR="00A8505A">
        <w:rPr>
          <w:rFonts w:ascii="Times New Roman" w:eastAsia="Times New Roman" w:hAnsi="Times New Roman" w:cs="Times New Roman"/>
          <w:sz w:val="28"/>
          <w:szCs w:val="28"/>
        </w:rPr>
        <w:t>Сарайсинский</w:t>
      </w:r>
      <w:proofErr w:type="spellEnd"/>
      <w:r w:rsidRPr="001463A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A8505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670BF2" w:rsidRDefault="00670BF2">
      <w:pPr>
        <w:rPr>
          <w:rFonts w:ascii="Times New Roman" w:hAnsi="Times New Roman" w:cs="Times New Roman"/>
        </w:rPr>
      </w:pPr>
    </w:p>
    <w:p w:rsidR="001463A1" w:rsidRPr="001463A1" w:rsidRDefault="001463A1" w:rsidP="0014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3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В соответствии с Бюджетным кодексом Российской Федерации,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 06.06.2019 года № 85 </w:t>
      </w:r>
      <w:proofErr w:type="spellStart"/>
      <w:r w:rsidRPr="001463A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1463A1">
        <w:rPr>
          <w:rFonts w:ascii="Times New Roman" w:eastAsia="Times New Roman" w:hAnsi="Times New Roman" w:cs="Times New Roman"/>
          <w:sz w:val="28"/>
          <w:szCs w:val="28"/>
        </w:rPr>
        <w:t xml:space="preserve"> (ред. от </w:t>
      </w:r>
      <w:r w:rsidR="004B6E4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6E4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.2021 г.) "О Порядке формирования и применения кодов бюджетной классификации Российской Федерации, их структуре и принципах назначения</w:t>
      </w:r>
      <w:r w:rsidRPr="001463A1">
        <w:rPr>
          <w:rFonts w:ascii="Times New Roman" w:eastAsia="Times New Roman" w:hAnsi="Times New Roman" w:cs="Times New Roman"/>
          <w:b/>
          <w:sz w:val="28"/>
          <w:szCs w:val="28"/>
        </w:rPr>
        <w:t xml:space="preserve">",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 </w:t>
      </w:r>
      <w:proofErr w:type="spellStart"/>
      <w:r w:rsidR="00A8505A">
        <w:rPr>
          <w:rFonts w:ascii="Times New Roman" w:eastAsia="Times New Roman" w:hAnsi="Times New Roman" w:cs="Times New Roman"/>
          <w:sz w:val="28"/>
          <w:szCs w:val="28"/>
        </w:rPr>
        <w:t>Сарайсинский</w:t>
      </w:r>
      <w:proofErr w:type="spellEnd"/>
      <w:r w:rsidR="00A85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A8505A">
        <w:rPr>
          <w:rFonts w:ascii="Times New Roman" w:eastAsia="Times New Roman" w:hAnsi="Times New Roman" w:cs="Times New Roman"/>
          <w:sz w:val="28"/>
          <w:szCs w:val="28"/>
        </w:rPr>
        <w:t>совет муниципального района Стер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либашевский район Республики</w:t>
      </w:r>
      <w:r w:rsidRPr="001463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Pr="001463A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463A1" w:rsidRPr="001463A1" w:rsidRDefault="001463A1" w:rsidP="001463A1">
      <w:pPr>
        <w:widowControl w:val="0"/>
        <w:autoSpaceDE w:val="0"/>
        <w:autoSpaceDN w:val="0"/>
        <w:adjustRightInd w:val="0"/>
        <w:spacing w:after="0" w:line="240" w:lineRule="auto"/>
        <w:ind w:right="-83"/>
        <w:jc w:val="both"/>
        <w:rPr>
          <w:rFonts w:ascii="Courier New" w:eastAsia="Times New Roman" w:hAnsi="Courier New" w:cs="Courier New"/>
          <w:sz w:val="28"/>
          <w:szCs w:val="28"/>
        </w:rPr>
      </w:pPr>
      <w:r w:rsidRPr="001463A1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№1 к постановлению сельского поселения </w:t>
      </w:r>
      <w:proofErr w:type="spellStart"/>
      <w:r w:rsidR="00A8505A">
        <w:rPr>
          <w:rFonts w:ascii="Times New Roman" w:eastAsia="Times New Roman" w:hAnsi="Times New Roman" w:cs="Times New Roman"/>
          <w:sz w:val="28"/>
          <w:szCs w:val="28"/>
        </w:rPr>
        <w:t>Сарайсинский</w:t>
      </w:r>
      <w:proofErr w:type="spellEnd"/>
      <w:r w:rsidR="00A8505A" w:rsidRPr="00146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сельсовет следующие изменения:</w:t>
      </w:r>
    </w:p>
    <w:p w:rsidR="00670BF2" w:rsidRDefault="001463A1" w:rsidP="00A8505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3A1">
        <w:rPr>
          <w:rFonts w:ascii="Times New Roman" w:eastAsia="Times New Roman" w:hAnsi="Times New Roman" w:cs="Times New Roman"/>
          <w:sz w:val="28"/>
          <w:szCs w:val="28"/>
        </w:rPr>
        <w:t>добавить  код  бюджетной  классификации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8"/>
        <w:gridCol w:w="5529"/>
      </w:tblGrid>
      <w:tr w:rsidR="004B6E47" w:rsidRPr="004B6E47" w:rsidTr="00526093">
        <w:tc>
          <w:tcPr>
            <w:tcW w:w="3827" w:type="dxa"/>
            <w:gridSpan w:val="2"/>
          </w:tcPr>
          <w:p w:rsidR="004B6E47" w:rsidRPr="004B6E47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E4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4B6E47" w:rsidRPr="004B6E47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E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529" w:type="dxa"/>
            <w:vMerge w:val="restart"/>
          </w:tcPr>
          <w:p w:rsidR="004B6E47" w:rsidRPr="004B6E47" w:rsidRDefault="004B6E47" w:rsidP="004B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B6E47" w:rsidRPr="004B6E47" w:rsidRDefault="004B6E47" w:rsidP="004B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B6E47" w:rsidRPr="004B6E47" w:rsidRDefault="004B6E47" w:rsidP="004B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доходов</w:t>
            </w:r>
          </w:p>
        </w:tc>
      </w:tr>
      <w:tr w:rsidR="004B6E47" w:rsidRPr="004B6E47" w:rsidTr="00526093">
        <w:tc>
          <w:tcPr>
            <w:tcW w:w="709" w:type="dxa"/>
          </w:tcPr>
          <w:p w:rsidR="004B6E47" w:rsidRPr="004B6E47" w:rsidRDefault="004B6E47" w:rsidP="004B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E4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118" w:type="dxa"/>
          </w:tcPr>
          <w:p w:rsidR="004B6E47" w:rsidRPr="004B6E47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E4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бюджетов бюджетной системы</w:t>
            </w:r>
          </w:p>
          <w:p w:rsidR="004B6E47" w:rsidRPr="004B6E47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E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529" w:type="dxa"/>
            <w:vMerge/>
          </w:tcPr>
          <w:p w:rsidR="004B6E47" w:rsidRPr="004B6E47" w:rsidRDefault="004B6E47" w:rsidP="004B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E47" w:rsidRPr="004B6E47" w:rsidTr="00526093">
        <w:tc>
          <w:tcPr>
            <w:tcW w:w="709" w:type="dxa"/>
          </w:tcPr>
          <w:p w:rsidR="004B6E47" w:rsidRPr="004B6E47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B6E47" w:rsidRPr="004B6E47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E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B6E47" w:rsidRPr="004B6E47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E47" w:rsidRPr="004B6E47" w:rsidTr="00FD3DCA">
        <w:trPr>
          <w:trHeight w:val="844"/>
        </w:trPr>
        <w:tc>
          <w:tcPr>
            <w:tcW w:w="709" w:type="dxa"/>
          </w:tcPr>
          <w:p w:rsidR="004B6E47" w:rsidRPr="004B6E47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E4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6B6ED3" w:rsidRPr="006B6ED3" w:rsidRDefault="006B6ED3" w:rsidP="006B6E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D3">
              <w:rPr>
                <w:rFonts w:ascii="Times New Roman" w:hAnsi="Times New Roman" w:cs="Times New Roman"/>
                <w:sz w:val="24"/>
                <w:szCs w:val="24"/>
              </w:rPr>
              <w:t>2 08 10 000 10 0000 150</w:t>
            </w:r>
          </w:p>
          <w:p w:rsidR="004B6E47" w:rsidRPr="004B6E47" w:rsidRDefault="004B6E47" w:rsidP="004B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E47" w:rsidRPr="004B6E47" w:rsidRDefault="004B6E47" w:rsidP="004B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E47" w:rsidRPr="004B6E47" w:rsidRDefault="004B6E47" w:rsidP="004B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B6E47" w:rsidRPr="004B6E47" w:rsidRDefault="006B6ED3" w:rsidP="004B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Перечисления из бюджетов сельских поселений (в бюджеты сельских поселений) для осуществления </w:t>
            </w:r>
            <w:r w:rsidRPr="00A8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взыскания</w:t>
            </w:r>
          </w:p>
        </w:tc>
      </w:tr>
    </w:tbl>
    <w:p w:rsidR="001463A1" w:rsidRPr="001463A1" w:rsidRDefault="001463A1" w:rsidP="001463A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3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2. </w:t>
      </w:r>
      <w:proofErr w:type="gramStart"/>
      <w:r w:rsidRPr="001463A1">
        <w:rPr>
          <w:rFonts w:ascii="Times New Roman" w:eastAsia="Times New Roman" w:hAnsi="Times New Roman" w:cs="Times New Roman"/>
          <w:bCs/>
          <w:sz w:val="28"/>
          <w:szCs w:val="20"/>
        </w:rPr>
        <w:t>Контроль  за</w:t>
      </w:r>
      <w:proofErr w:type="gramEnd"/>
      <w:r w:rsidRPr="001463A1">
        <w:rPr>
          <w:rFonts w:ascii="Times New Roman" w:eastAsia="Times New Roman" w:hAnsi="Times New Roman" w:cs="Times New Roman"/>
          <w:bCs/>
          <w:sz w:val="28"/>
          <w:szCs w:val="20"/>
        </w:rPr>
        <w:t xml:space="preserve"> исполнением  настоящего постановления оставляю за собой.</w:t>
      </w:r>
    </w:p>
    <w:p w:rsidR="001463A1" w:rsidRPr="001463A1" w:rsidRDefault="001463A1" w:rsidP="0014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3A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1463A1" w:rsidRPr="001463A1" w:rsidRDefault="001463A1" w:rsidP="001463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3A1" w:rsidRDefault="001463A1" w:rsidP="001463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8AF" w:rsidRPr="001463A1" w:rsidRDefault="00FC08AF" w:rsidP="001463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0" w:type="dxa"/>
        <w:tblInd w:w="142" w:type="dxa"/>
        <w:tblLook w:val="04A0"/>
      </w:tblPr>
      <w:tblGrid>
        <w:gridCol w:w="4851"/>
        <w:gridCol w:w="4669"/>
      </w:tblGrid>
      <w:tr w:rsidR="001463A1" w:rsidRPr="001463A1" w:rsidTr="005E7227">
        <w:trPr>
          <w:trHeight w:val="1366"/>
        </w:trPr>
        <w:tc>
          <w:tcPr>
            <w:tcW w:w="4851" w:type="dxa"/>
          </w:tcPr>
          <w:p w:rsidR="001463A1" w:rsidRPr="001463A1" w:rsidRDefault="00A8505A" w:rsidP="00A8505A">
            <w:pPr>
              <w:tabs>
                <w:tab w:val="left" w:pos="4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главы сельского поселения                     </w:t>
            </w:r>
          </w:p>
        </w:tc>
        <w:tc>
          <w:tcPr>
            <w:tcW w:w="4669" w:type="dxa"/>
          </w:tcPr>
          <w:p w:rsidR="001463A1" w:rsidRPr="001463A1" w:rsidRDefault="00A8505A" w:rsidP="00A8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Абдуллина Г.И.           </w:t>
            </w:r>
            <w:r w:rsidRPr="001463A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</w:p>
          <w:p w:rsidR="001463A1" w:rsidRPr="001463A1" w:rsidRDefault="001463A1" w:rsidP="001463A1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</w:tbl>
    <w:p w:rsidR="001463A1" w:rsidRPr="00DA786D" w:rsidRDefault="001463A1">
      <w:pPr>
        <w:rPr>
          <w:rFonts w:ascii="Times New Roman" w:hAnsi="Times New Roman" w:cs="Times New Roman"/>
        </w:rPr>
      </w:pPr>
    </w:p>
    <w:p w:rsidR="00DA786D" w:rsidRPr="00DA786D" w:rsidRDefault="00DA786D">
      <w:pPr>
        <w:rPr>
          <w:rFonts w:ascii="Times New Roman" w:hAnsi="Times New Roman" w:cs="Times New Roman"/>
        </w:rPr>
      </w:pPr>
    </w:p>
    <w:sectPr w:rsidR="00DA786D" w:rsidRPr="00DA786D" w:rsidSect="0002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092"/>
    <w:rsid w:val="0002423A"/>
    <w:rsid w:val="000834F0"/>
    <w:rsid w:val="00105914"/>
    <w:rsid w:val="00133F95"/>
    <w:rsid w:val="001463A1"/>
    <w:rsid w:val="00167C50"/>
    <w:rsid w:val="00282101"/>
    <w:rsid w:val="002C6785"/>
    <w:rsid w:val="002D161C"/>
    <w:rsid w:val="00361703"/>
    <w:rsid w:val="004B6E47"/>
    <w:rsid w:val="005E49E2"/>
    <w:rsid w:val="00670BF2"/>
    <w:rsid w:val="006B6ED3"/>
    <w:rsid w:val="007068E1"/>
    <w:rsid w:val="0074714B"/>
    <w:rsid w:val="00885092"/>
    <w:rsid w:val="00966278"/>
    <w:rsid w:val="009E26AA"/>
    <w:rsid w:val="00A63B81"/>
    <w:rsid w:val="00A8505A"/>
    <w:rsid w:val="00A86539"/>
    <w:rsid w:val="00AA3C2B"/>
    <w:rsid w:val="00CD102B"/>
    <w:rsid w:val="00DA786D"/>
    <w:rsid w:val="00DF2521"/>
    <w:rsid w:val="00E244D6"/>
    <w:rsid w:val="00E93717"/>
    <w:rsid w:val="00F25A18"/>
    <w:rsid w:val="00F66FFB"/>
    <w:rsid w:val="00FC08AF"/>
    <w:rsid w:val="00FD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850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09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2821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282101"/>
    <w:rPr>
      <w:rFonts w:ascii="Calibri" w:eastAsia="Times New Roman" w:hAnsi="Calibri" w:cs="Calibri"/>
    </w:rPr>
  </w:style>
  <w:style w:type="character" w:styleId="a7">
    <w:name w:val="Hyperlink"/>
    <w:uiPriority w:val="99"/>
    <w:rsid w:val="00A8505A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A8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dmsarais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Бакеевский сс</dc:creator>
  <cp:lastModifiedBy>Host</cp:lastModifiedBy>
  <cp:revision>4</cp:revision>
  <cp:lastPrinted>2016-09-07T11:49:00Z</cp:lastPrinted>
  <dcterms:created xsi:type="dcterms:W3CDTF">2022-07-06T12:54:00Z</dcterms:created>
  <dcterms:modified xsi:type="dcterms:W3CDTF">2022-07-07T05:03:00Z</dcterms:modified>
</cp:coreProperties>
</file>